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01" w:rsidRDefault="00122D01" w:rsidP="00122D01">
      <w:pPr>
        <w:rPr>
          <w:b/>
          <w:bCs/>
        </w:rPr>
      </w:pPr>
      <w:r>
        <w:rPr>
          <w:b/>
          <w:bCs/>
        </w:rPr>
        <w:t>#127  This Week In “</w:t>
      </w:r>
      <w:proofErr w:type="spellStart"/>
      <w:r>
        <w:rPr>
          <w:b/>
          <w:bCs/>
        </w:rPr>
        <w:t>Litterland</w:t>
      </w:r>
      <w:proofErr w:type="spellEnd"/>
      <w:r>
        <w:rPr>
          <w:b/>
          <w:bCs/>
        </w:rPr>
        <w:t xml:space="preserve">”, Issue 75, Vol. 2 – July 26, 2015 </w:t>
      </w:r>
    </w:p>
    <w:p w:rsidR="00122D01" w:rsidRPr="005C036E" w:rsidRDefault="00122D01" w:rsidP="00122D01">
      <w:pPr>
        <w:rPr>
          <w:b/>
          <w:bCs/>
        </w:rPr>
      </w:pPr>
      <w:r>
        <w:rPr>
          <w:b/>
          <w:bCs/>
        </w:rPr>
        <w:t>Links to articles:</w:t>
      </w:r>
    </w:p>
    <w:p w:rsidR="00796791" w:rsidRDefault="00796791" w:rsidP="00796791">
      <w:pPr>
        <w:rPr>
          <w:b/>
          <w:bCs/>
        </w:rPr>
      </w:pPr>
    </w:p>
    <w:p w:rsidR="002B7032" w:rsidRDefault="002B7032" w:rsidP="002B7032">
      <w:pPr>
        <w:rPr>
          <w:b/>
          <w:bCs/>
        </w:rPr>
      </w:pPr>
    </w:p>
    <w:p w:rsidR="002B7032" w:rsidRDefault="002B7032" w:rsidP="002B7032">
      <w:hyperlink r:id="rId4" w:history="1">
        <w:r w:rsidRPr="002B7032">
          <w:rPr>
            <w:rStyle w:val="Hyperlink"/>
            <w:b/>
            <w:bCs/>
          </w:rPr>
          <w:t>Torbay litter and dog poo 'police' to issue fines from September</w:t>
        </w:r>
        <w:r w:rsidRPr="002B7032">
          <w:rPr>
            <w:rStyle w:val="Hyperlink"/>
            <w:bCs/>
          </w:rPr>
          <w:t xml:space="preserve"> </w:t>
        </w:r>
      </w:hyperlink>
      <w:r>
        <w:rPr>
          <w:bCs/>
        </w:rPr>
        <w:t xml:space="preserve"> </w:t>
      </w:r>
      <w:r w:rsidRPr="002B7032">
        <w:t>http://www.torquayheraldexpress.co.uk/Torbay-litter-dog-poo-police-issue-fines/story-27477306-detail/story.html</w:t>
      </w:r>
    </w:p>
    <w:p w:rsidR="00122D01" w:rsidRDefault="00122D01" w:rsidP="00122D01"/>
    <w:p w:rsidR="00122D01" w:rsidRPr="00DC1879" w:rsidRDefault="00122D01" w:rsidP="00122D01">
      <w:pPr>
        <w:rPr>
          <w:b/>
          <w:bCs/>
        </w:rPr>
      </w:pPr>
      <w:hyperlink r:id="rId5" w:history="1">
        <w:r w:rsidRPr="00134898">
          <w:rPr>
            <w:rStyle w:val="Hyperlink"/>
            <w:b/>
            <w:bCs/>
          </w:rPr>
          <w:t xml:space="preserve">Torbay 'litter police' decision day </w:t>
        </w:r>
      </w:hyperlink>
      <w:r>
        <w:rPr>
          <w:b/>
          <w:bCs/>
        </w:rPr>
        <w:t xml:space="preserve"> </w:t>
      </w:r>
    </w:p>
    <w:p w:rsidR="00122D01" w:rsidRDefault="00122D01" w:rsidP="00122D01">
      <w:r w:rsidRPr="00134898">
        <w:t>http://www.torquayheraldexpress.co.uk/Torbay-litter-police-decision-day/story-27470517-detail/story.html</w:t>
      </w:r>
    </w:p>
    <w:p w:rsidR="002B7032" w:rsidRPr="00CF7673" w:rsidRDefault="002B7032" w:rsidP="002B7032">
      <w:pPr>
        <w:rPr>
          <w:b/>
        </w:rPr>
      </w:pPr>
    </w:p>
    <w:p w:rsidR="002B7032" w:rsidRDefault="002B7032" w:rsidP="002B7032">
      <w:hyperlink r:id="rId6" w:history="1">
        <w:r w:rsidRPr="002B7032">
          <w:rPr>
            <w:rStyle w:val="Hyperlink"/>
            <w:b/>
            <w:bCs/>
          </w:rPr>
          <w:t xml:space="preserve">Litter droppers now face £50 on-the-spot fines from council wardens </w:t>
        </w:r>
      </w:hyperlink>
      <w:r>
        <w:rPr>
          <w:b/>
          <w:bCs/>
        </w:rPr>
        <w:t xml:space="preserve"> </w:t>
      </w:r>
      <w:r w:rsidRPr="002B7032">
        <w:t>http://www.scunthorpetelegraph.co.uk/New-wardens-issue-pound-50-spot-fines/story-27463857-detail/story.html</w:t>
      </w:r>
    </w:p>
    <w:p w:rsidR="00796791" w:rsidRDefault="00796791"/>
    <w:p w:rsidR="002B7032" w:rsidRDefault="002B7032" w:rsidP="00796791">
      <w:pPr>
        <w:rPr>
          <w:bCs/>
        </w:rPr>
      </w:pPr>
      <w:hyperlink r:id="rId7" w:history="1">
        <w:r w:rsidR="00796791" w:rsidRPr="002B7032">
          <w:rPr>
            <w:rStyle w:val="Hyperlink"/>
            <w:b/>
            <w:bCs/>
          </w:rPr>
          <w:t xml:space="preserve">Litter meets love for beach cleaners </w:t>
        </w:r>
      </w:hyperlink>
      <w:r w:rsidR="00796791">
        <w:rPr>
          <w:b/>
          <w:bCs/>
        </w:rPr>
        <w:t xml:space="preserve"> </w:t>
      </w:r>
    </w:p>
    <w:p w:rsidR="00796791" w:rsidRDefault="00796791" w:rsidP="00796791">
      <w:r w:rsidRPr="002B7032">
        <w:t>http://www.manxradio.com/news/isle-of-man-news/litter-meets-love-for-beach-cleaners/</w:t>
      </w:r>
    </w:p>
    <w:p w:rsidR="00796791" w:rsidRDefault="00796791"/>
    <w:p w:rsidR="00796791" w:rsidRDefault="002B7032" w:rsidP="00796791">
      <w:hyperlink r:id="rId8" w:history="1">
        <w:r w:rsidR="00796791" w:rsidRPr="002B7032">
          <w:rPr>
            <w:rStyle w:val="Hyperlink"/>
            <w:b/>
            <w:bCs/>
          </w:rPr>
          <w:t>Plymouth University researchers to discuss marine litter with Royalty</w:t>
        </w:r>
        <w:r w:rsidR="00796791" w:rsidRPr="002B7032">
          <w:rPr>
            <w:rStyle w:val="Hyperlink"/>
            <w:bCs/>
          </w:rPr>
          <w:t xml:space="preserve"> </w:t>
        </w:r>
      </w:hyperlink>
      <w:r w:rsidR="00796791">
        <w:rPr>
          <w:bCs/>
        </w:rPr>
        <w:t xml:space="preserve"> </w:t>
      </w:r>
      <w:r w:rsidR="00796791" w:rsidRPr="002B7032">
        <w:t>http://www.plymouthherald.co.uk/Plymouth-University-researchers-discuss-marine/story-27461878-detail/story.html</w:t>
      </w:r>
    </w:p>
    <w:p w:rsidR="00796791" w:rsidRDefault="00796791"/>
    <w:p w:rsidR="00122D01" w:rsidRDefault="002B7032" w:rsidP="00796791">
      <w:pPr>
        <w:rPr>
          <w:b/>
        </w:rPr>
      </w:pPr>
      <w:hyperlink r:id="rId9" w:history="1">
        <w:r w:rsidRPr="002B7032">
          <w:rPr>
            <w:rStyle w:val="Hyperlink"/>
            <w:b/>
          </w:rPr>
          <w:t xml:space="preserve">Limerick Gum Litter Taskforce launch for new 2015-2017 </w:t>
        </w:r>
        <w:proofErr w:type="gramStart"/>
        <w:r w:rsidRPr="002B7032">
          <w:rPr>
            <w:rStyle w:val="Hyperlink"/>
            <w:b/>
          </w:rPr>
          <w:t>programme</w:t>
        </w:r>
        <w:proofErr w:type="gramEnd"/>
      </w:hyperlink>
    </w:p>
    <w:p w:rsidR="00796791" w:rsidRDefault="00796791" w:rsidP="00796791">
      <w:r w:rsidRPr="002B7032">
        <w:t>http://www.ilovelimerick.ie/2015/limerick-gum-litter-taskforce-launch/</w:t>
      </w:r>
    </w:p>
    <w:p w:rsidR="00796791" w:rsidRPr="003F6C19" w:rsidRDefault="00796791" w:rsidP="00796791">
      <w:pPr>
        <w:rPr>
          <w:b/>
        </w:rPr>
      </w:pPr>
    </w:p>
    <w:p w:rsidR="00796791" w:rsidRPr="009E342C" w:rsidRDefault="002B7032" w:rsidP="00796791">
      <w:pPr>
        <w:rPr>
          <w:b/>
        </w:rPr>
      </w:pPr>
      <w:hyperlink r:id="rId10" w:history="1">
        <w:r w:rsidR="00796791" w:rsidRPr="002B7032">
          <w:rPr>
            <w:rStyle w:val="Hyperlink"/>
            <w:b/>
          </w:rPr>
          <w:t xml:space="preserve">Litter bond introduced at SGP music festival </w:t>
        </w:r>
      </w:hyperlink>
      <w:r w:rsidR="00796791">
        <w:rPr>
          <w:b/>
        </w:rPr>
        <w:t xml:space="preserve"> </w:t>
      </w:r>
      <w:r w:rsidR="00796791">
        <w:rPr>
          <w:bCs/>
        </w:rPr>
        <w:t>(July 23, 2015)</w:t>
      </w:r>
    </w:p>
    <w:p w:rsidR="00796791" w:rsidRDefault="00796791" w:rsidP="00796791">
      <w:r w:rsidRPr="002B7032">
        <w:t>http://www.seetickets.com/event/secret-garden-party-2015/mill-hill-field/807299</w:t>
      </w:r>
    </w:p>
    <w:p w:rsidR="00796791" w:rsidRDefault="00134898" w:rsidP="00796791">
      <w:hyperlink r:id="rId11" w:anchor="0sRtCWZy7XvClBMt.99" w:history="1">
        <w:r w:rsidR="00796791" w:rsidRPr="00134898">
          <w:rPr>
            <w:rStyle w:val="Hyperlink"/>
            <w:b/>
          </w:rPr>
          <w:t>Read more at</w:t>
        </w:r>
      </w:hyperlink>
      <w:r w:rsidR="00796791" w:rsidRPr="00134898">
        <w:rPr>
          <w:b/>
        </w:rPr>
        <w:t xml:space="preserve"> </w:t>
      </w:r>
      <w:r w:rsidR="00796791" w:rsidRPr="00134898">
        <w:t>http://www.efestivals.co.uk/festivals/secretgarden/2015#0sRtCWZy7XvClBMt.99</w:t>
      </w:r>
    </w:p>
    <w:p w:rsidR="00796791" w:rsidRDefault="00796791" w:rsidP="00796791">
      <w:pPr>
        <w:rPr>
          <w:b/>
          <w:bCs/>
        </w:rPr>
      </w:pPr>
    </w:p>
    <w:p w:rsidR="00796791" w:rsidRPr="008971C7" w:rsidRDefault="00134898" w:rsidP="00796791">
      <w:pPr>
        <w:rPr>
          <w:b/>
        </w:rPr>
      </w:pPr>
      <w:hyperlink r:id="rId12" w:history="1">
        <w:r w:rsidR="00796791" w:rsidRPr="00134898">
          <w:rPr>
            <w:rStyle w:val="Hyperlink"/>
            <w:b/>
          </w:rPr>
          <w:t xml:space="preserve">Carrier bag charge sees usage fall by almost 130 million </w:t>
        </w:r>
      </w:hyperlink>
      <w:r w:rsidR="00796791">
        <w:rPr>
          <w:b/>
        </w:rPr>
        <w:t xml:space="preserve"> </w:t>
      </w:r>
    </w:p>
    <w:p w:rsidR="00796791" w:rsidRDefault="00796791" w:rsidP="00796791">
      <w:r w:rsidRPr="00134898">
        <w:t>http://dailybusinessgroup.co.uk/2015/07/carrier-bag-charge-sees-usage-fall-by-almost-130-million/</w:t>
      </w:r>
    </w:p>
    <w:p w:rsidR="00796791" w:rsidRDefault="00796791" w:rsidP="00796791">
      <w:pPr>
        <w:rPr>
          <w:b/>
        </w:rPr>
      </w:pPr>
    </w:p>
    <w:p w:rsidR="00796791" w:rsidRDefault="00134898" w:rsidP="00134898">
      <w:hyperlink r:id="rId13" w:history="1">
        <w:r w:rsidR="00796791" w:rsidRPr="00134898">
          <w:rPr>
            <w:rStyle w:val="Hyperlink"/>
            <w:b/>
          </w:rPr>
          <w:t xml:space="preserve">Researchers to test use of CCTV for measuring litter </w:t>
        </w:r>
      </w:hyperlink>
      <w:r w:rsidR="00796791">
        <w:rPr>
          <w:b/>
        </w:rPr>
        <w:t xml:space="preserve"> </w:t>
      </w:r>
      <w:r w:rsidR="00796791" w:rsidRPr="00134898">
        <w:t>https://www.holyrood.com/articles/news/researchers-test-use-cctv-measuring-litter</w:t>
      </w:r>
    </w:p>
    <w:p w:rsidR="00796791" w:rsidRDefault="00796791" w:rsidP="00796791"/>
    <w:p w:rsidR="00796791" w:rsidRDefault="00796791" w:rsidP="00796791">
      <w:pPr>
        <w:rPr>
          <w:b/>
        </w:rPr>
      </w:pPr>
    </w:p>
    <w:sectPr w:rsidR="00796791" w:rsidSect="002B7032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6791"/>
    <w:rsid w:val="00122D01"/>
    <w:rsid w:val="00134898"/>
    <w:rsid w:val="002B7032"/>
    <w:rsid w:val="0079679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7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7967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festivals.co.uk/festivals/secretgarden/2015" TargetMode="External"/><Relationship Id="rId12" Type="http://schemas.openxmlformats.org/officeDocument/2006/relationships/hyperlink" Target="http://dailybusinessgroup.co.uk/2015/07/carrier-bag-charge-sees-usage-fall-by-almost-130-million/" TargetMode="External"/><Relationship Id="rId13" Type="http://schemas.openxmlformats.org/officeDocument/2006/relationships/hyperlink" Target="https://www.holyrood.com/articles/news/researchers-test-use-cctv-measuring-litter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torquayheraldexpress.co.uk/Torbay-litter-dog-poo-police-issue-fines/story-27477306-detail/story.html" TargetMode="External"/><Relationship Id="rId5" Type="http://schemas.openxmlformats.org/officeDocument/2006/relationships/hyperlink" Target="http://www.torquayheraldexpress.co.uk/Torbay-litter-police-decision-day/story-27470517-detail/story.html" TargetMode="External"/><Relationship Id="rId6" Type="http://schemas.openxmlformats.org/officeDocument/2006/relationships/hyperlink" Target="http://www.scunthorpetelegraph.co.uk/New-wardens-issue-pound-50-spot-fines/story-27463857-detail/story.html" TargetMode="External"/><Relationship Id="rId7" Type="http://schemas.openxmlformats.org/officeDocument/2006/relationships/hyperlink" Target="http://www.manxradio.com/news/isle-of-man-news/litter-meets-love-for-beach-cleaners/" TargetMode="External"/><Relationship Id="rId8" Type="http://schemas.openxmlformats.org/officeDocument/2006/relationships/hyperlink" Target="http://www.plymouthherald.co.uk/Plymouth-University-researchers-discuss-marine/story-27461878-detail/story.html" TargetMode="External"/><Relationship Id="rId9" Type="http://schemas.openxmlformats.org/officeDocument/2006/relationships/hyperlink" Target="http://www.ilovelimerick.ie/2015/limerick-gum-litter-taskforce-launch/" TargetMode="External"/><Relationship Id="rId10" Type="http://schemas.openxmlformats.org/officeDocument/2006/relationships/hyperlink" Target="http://www.seetickets.com/event/secret-garden-party-2015/mill-hill-field/8072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2127</Characters>
  <Application>Microsoft Macintosh Word</Application>
  <DocSecurity>0</DocSecurity>
  <Lines>17</Lines>
  <Paragraphs>4</Paragraphs>
  <ScaleCrop>false</ScaleCrop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2</cp:revision>
  <dcterms:created xsi:type="dcterms:W3CDTF">2015-07-26T04:16:00Z</dcterms:created>
  <dcterms:modified xsi:type="dcterms:W3CDTF">2015-07-26T04:16:00Z</dcterms:modified>
</cp:coreProperties>
</file>